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EE" w:rsidRPr="00B248CE" w:rsidRDefault="009C5EEE" w:rsidP="00657CF0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iCs/>
          <w:sz w:val="24"/>
          <w:szCs w:val="28"/>
          <w:lang w:eastAsia="pl-PL"/>
        </w:rPr>
      </w:pPr>
      <w:r w:rsidRPr="00B248CE">
        <w:rPr>
          <w:rFonts w:ascii="Times New Roman" w:hAnsi="Times New Roman"/>
          <w:b/>
          <w:bCs/>
          <w:iCs/>
          <w:sz w:val="24"/>
          <w:szCs w:val="28"/>
          <w:lang w:eastAsia="pl-PL"/>
        </w:rPr>
        <w:t>PROCEDURA POSTĘPOWANIA WOBEC PRZEMOCY DOMOWEJ</w:t>
      </w:r>
    </w:p>
    <w:p w:rsidR="009C5EEE" w:rsidRPr="00B248CE" w:rsidRDefault="009C5EEE" w:rsidP="00657CF0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B248CE">
        <w:rPr>
          <w:rFonts w:ascii="Times New Roman" w:hAnsi="Times New Roman"/>
          <w:iCs/>
          <w:sz w:val="24"/>
          <w:szCs w:val="24"/>
          <w:lang w:eastAsia="pl-PL"/>
        </w:rPr>
        <w:t xml:space="preserve">Nauczyciel podejrzewający, że dziecko jest ofiarą przemocy zobowiązany jest do: </w:t>
      </w:r>
    </w:p>
    <w:p w:rsidR="009C5EEE" w:rsidRPr="00B248CE" w:rsidRDefault="009C5EEE" w:rsidP="00657CF0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B248CE">
        <w:rPr>
          <w:rFonts w:ascii="Times New Roman" w:hAnsi="Times New Roman"/>
          <w:iCs/>
          <w:sz w:val="24"/>
          <w:szCs w:val="24"/>
          <w:lang w:eastAsia="pl-PL"/>
        </w:rPr>
        <w:t xml:space="preserve">Powiadomienia pielęgniarki szkolnej, gdy dziecko ma obrażenia zewnętrzne, </w:t>
      </w:r>
    </w:p>
    <w:p w:rsidR="009C5EEE" w:rsidRPr="00B248CE" w:rsidRDefault="009C5EEE" w:rsidP="00657CF0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B248CE">
        <w:rPr>
          <w:rFonts w:ascii="Times New Roman" w:hAnsi="Times New Roman"/>
          <w:iCs/>
          <w:sz w:val="24"/>
          <w:szCs w:val="24"/>
          <w:lang w:eastAsia="pl-PL"/>
        </w:rPr>
        <w:t xml:space="preserve">Powiadomienia pedagoga szkolnego lub dyrektora szkoły. </w:t>
      </w:r>
    </w:p>
    <w:p w:rsidR="009C5EEE" w:rsidRPr="00B248CE" w:rsidRDefault="009C5EEE" w:rsidP="00657CF0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B248CE">
        <w:rPr>
          <w:rFonts w:ascii="Times New Roman" w:hAnsi="Times New Roman"/>
          <w:iCs/>
          <w:sz w:val="24"/>
          <w:szCs w:val="24"/>
          <w:lang w:eastAsia="pl-PL"/>
        </w:rPr>
        <w:t xml:space="preserve">Pedagog szkolny lub wychowawca ma obowiązek przeprowadzić rozmowę z uczniem i jego rodzicami lub prawnymi opiekunami w celu wyjaśnienia sytuacji. </w:t>
      </w:r>
    </w:p>
    <w:p w:rsidR="009C5EEE" w:rsidRPr="00B248CE" w:rsidRDefault="009C5EEE" w:rsidP="00657CF0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B248CE">
        <w:rPr>
          <w:rFonts w:ascii="Times New Roman" w:hAnsi="Times New Roman"/>
          <w:iCs/>
          <w:sz w:val="24"/>
          <w:szCs w:val="24"/>
          <w:lang w:eastAsia="pl-PL"/>
        </w:rPr>
        <w:t xml:space="preserve">W przypadku powtarzających się sygnałów mogących świadczyć o przemocy, dyrektor szkoły/pedagog szkolny powiadamiają Sąd Rodzinny. </w:t>
      </w:r>
    </w:p>
    <w:p w:rsidR="009C5EEE" w:rsidRPr="00B248CE" w:rsidRDefault="009C5EEE" w:rsidP="00657CF0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B248CE">
        <w:rPr>
          <w:rFonts w:ascii="Times New Roman" w:hAnsi="Times New Roman"/>
          <w:iCs/>
          <w:sz w:val="24"/>
          <w:szCs w:val="24"/>
          <w:lang w:eastAsia="pl-PL"/>
        </w:rPr>
        <w:t xml:space="preserve">Nauczyciel podejrzewający, że dziecko jest ofiarą przemocy, musi w swych ocenach, kierować się rozwagą i dyskrecją. </w:t>
      </w:r>
    </w:p>
    <w:p w:rsidR="009C5EEE" w:rsidRPr="003216C7" w:rsidRDefault="009C5EEE" w:rsidP="00657CF0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3216C7">
        <w:rPr>
          <w:rFonts w:ascii="Times New Roman" w:hAnsi="Times New Roman"/>
          <w:b/>
          <w:iCs/>
          <w:sz w:val="24"/>
          <w:szCs w:val="24"/>
          <w:lang w:eastAsia="pl-PL"/>
        </w:rPr>
        <w:t xml:space="preserve">Sygnały świadczące, wskazujące, że dziecko może być ofiarą przemocy: </w:t>
      </w:r>
    </w:p>
    <w:p w:rsidR="009C5EEE" w:rsidRPr="00B248CE" w:rsidRDefault="009C5EEE" w:rsidP="00657CF0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B248CE">
        <w:rPr>
          <w:rFonts w:ascii="Times New Roman" w:hAnsi="Times New Roman"/>
          <w:iCs/>
          <w:sz w:val="24"/>
          <w:szCs w:val="24"/>
          <w:lang w:eastAsia="pl-PL"/>
        </w:rPr>
        <w:t xml:space="preserve">Powtarzające się obrażenia, ślady po uderzeniach, siniaki, poparzenia, pręgi na ciele, zadrapania, </w:t>
      </w:r>
    </w:p>
    <w:p w:rsidR="009C5EEE" w:rsidRPr="00B248CE" w:rsidRDefault="009C5EEE" w:rsidP="00657CF0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B248CE">
        <w:rPr>
          <w:rFonts w:ascii="Times New Roman" w:hAnsi="Times New Roman"/>
          <w:iCs/>
          <w:sz w:val="24"/>
          <w:szCs w:val="24"/>
          <w:lang w:eastAsia="pl-PL"/>
        </w:rPr>
        <w:t xml:space="preserve">Zaniedbany wygląd, </w:t>
      </w:r>
    </w:p>
    <w:p w:rsidR="009C5EEE" w:rsidRPr="00B248CE" w:rsidRDefault="009C5EEE" w:rsidP="00657CF0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B248CE">
        <w:rPr>
          <w:rFonts w:ascii="Times New Roman" w:hAnsi="Times New Roman"/>
          <w:iCs/>
          <w:sz w:val="24"/>
          <w:szCs w:val="24"/>
          <w:lang w:eastAsia="pl-PL"/>
        </w:rPr>
        <w:t xml:space="preserve">Nadmiernie agresywne zachowania, </w:t>
      </w:r>
    </w:p>
    <w:p w:rsidR="009C5EEE" w:rsidRPr="00B248CE" w:rsidRDefault="009C5EEE" w:rsidP="00657CF0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B248CE">
        <w:rPr>
          <w:rFonts w:ascii="Times New Roman" w:hAnsi="Times New Roman"/>
          <w:iCs/>
          <w:sz w:val="24"/>
          <w:szCs w:val="24"/>
          <w:lang w:eastAsia="pl-PL"/>
        </w:rPr>
        <w:t xml:space="preserve">Wycofanie, bierność, nieśmiałość, </w:t>
      </w:r>
    </w:p>
    <w:p w:rsidR="009C5EEE" w:rsidRPr="00B248CE" w:rsidRDefault="009C5EEE" w:rsidP="00657CF0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B248CE">
        <w:rPr>
          <w:rFonts w:ascii="Times New Roman" w:hAnsi="Times New Roman"/>
          <w:iCs/>
          <w:sz w:val="24"/>
          <w:szCs w:val="24"/>
          <w:lang w:eastAsia="pl-PL"/>
        </w:rPr>
        <w:t xml:space="preserve">Wstyd przed zdjęciem ubrania, </w:t>
      </w:r>
    </w:p>
    <w:p w:rsidR="009C5EEE" w:rsidRPr="00B248CE" w:rsidRDefault="009C5EEE" w:rsidP="00657CF0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B248CE">
        <w:rPr>
          <w:rFonts w:ascii="Times New Roman" w:hAnsi="Times New Roman"/>
          <w:iCs/>
          <w:sz w:val="24"/>
          <w:szCs w:val="24"/>
          <w:lang w:eastAsia="pl-PL"/>
        </w:rPr>
        <w:t xml:space="preserve">Kłopoty w nauce, </w:t>
      </w:r>
    </w:p>
    <w:p w:rsidR="009C5EEE" w:rsidRPr="00B248CE" w:rsidRDefault="009C5EEE" w:rsidP="00657CF0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B248CE">
        <w:rPr>
          <w:rFonts w:ascii="Times New Roman" w:hAnsi="Times New Roman"/>
          <w:iCs/>
          <w:sz w:val="24"/>
          <w:szCs w:val="24"/>
          <w:lang w:eastAsia="pl-PL"/>
        </w:rPr>
        <w:t xml:space="preserve">Kłopoty z apetytem i snem, </w:t>
      </w:r>
    </w:p>
    <w:p w:rsidR="009C5EEE" w:rsidRPr="00B248CE" w:rsidRDefault="009C5EEE" w:rsidP="00657CF0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B248CE">
        <w:rPr>
          <w:rFonts w:ascii="Times New Roman" w:hAnsi="Times New Roman"/>
          <w:iCs/>
          <w:sz w:val="24"/>
          <w:szCs w:val="24"/>
          <w:lang w:eastAsia="pl-PL"/>
        </w:rPr>
        <w:t xml:space="preserve">Ssanie kciuka, </w:t>
      </w:r>
    </w:p>
    <w:p w:rsidR="009C5EEE" w:rsidRPr="00B248CE" w:rsidRDefault="009C5EEE" w:rsidP="00657CF0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B248CE">
        <w:rPr>
          <w:rFonts w:ascii="Times New Roman" w:hAnsi="Times New Roman"/>
          <w:iCs/>
          <w:sz w:val="24"/>
          <w:szCs w:val="24"/>
          <w:lang w:eastAsia="pl-PL"/>
        </w:rPr>
        <w:t xml:space="preserve">Obgryzanie paznokci, </w:t>
      </w:r>
    </w:p>
    <w:p w:rsidR="009C5EEE" w:rsidRPr="00B248CE" w:rsidRDefault="009C5EEE" w:rsidP="00657CF0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B248CE">
        <w:rPr>
          <w:rFonts w:ascii="Times New Roman" w:hAnsi="Times New Roman"/>
          <w:iCs/>
          <w:sz w:val="24"/>
          <w:szCs w:val="24"/>
          <w:lang w:eastAsia="pl-PL"/>
        </w:rPr>
        <w:t xml:space="preserve">Moczenie, </w:t>
      </w:r>
    </w:p>
    <w:p w:rsidR="009C5EEE" w:rsidRPr="00B248CE" w:rsidRDefault="009C5EEE" w:rsidP="00657CF0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B248CE">
        <w:rPr>
          <w:rFonts w:ascii="Times New Roman" w:hAnsi="Times New Roman"/>
          <w:iCs/>
          <w:sz w:val="24"/>
          <w:szCs w:val="24"/>
          <w:lang w:eastAsia="pl-PL"/>
        </w:rPr>
        <w:t xml:space="preserve">Płaczliwość, </w:t>
      </w:r>
    </w:p>
    <w:p w:rsidR="009C5EEE" w:rsidRPr="00B248CE" w:rsidRDefault="009C5EEE" w:rsidP="00657CF0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B248CE">
        <w:rPr>
          <w:rFonts w:ascii="Times New Roman" w:hAnsi="Times New Roman"/>
          <w:iCs/>
          <w:sz w:val="24"/>
          <w:szCs w:val="24"/>
          <w:lang w:eastAsia="pl-PL"/>
        </w:rPr>
        <w:t xml:space="preserve">Nadmierna zależność od dorosłych, </w:t>
      </w:r>
    </w:p>
    <w:p w:rsidR="009C5EEE" w:rsidRPr="00B248CE" w:rsidRDefault="009C5EEE" w:rsidP="00657CF0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B248CE">
        <w:rPr>
          <w:rFonts w:ascii="Times New Roman" w:hAnsi="Times New Roman"/>
          <w:iCs/>
          <w:sz w:val="24"/>
          <w:szCs w:val="24"/>
          <w:lang w:eastAsia="pl-PL"/>
        </w:rPr>
        <w:t xml:space="preserve">Kłopoty w nauce, </w:t>
      </w:r>
    </w:p>
    <w:p w:rsidR="009C5EEE" w:rsidRPr="00B248CE" w:rsidRDefault="009C5EEE" w:rsidP="00657CF0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B248CE">
        <w:rPr>
          <w:rFonts w:ascii="Times New Roman" w:hAnsi="Times New Roman"/>
          <w:iCs/>
          <w:sz w:val="24"/>
          <w:szCs w:val="24"/>
          <w:lang w:eastAsia="pl-PL"/>
        </w:rPr>
        <w:t xml:space="preserve">Strach przed dorosłymi, </w:t>
      </w:r>
    </w:p>
    <w:p w:rsidR="009C5EEE" w:rsidRPr="00B248CE" w:rsidRDefault="009C5EEE" w:rsidP="00657CF0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B248CE">
        <w:rPr>
          <w:rFonts w:ascii="Times New Roman" w:hAnsi="Times New Roman"/>
          <w:iCs/>
          <w:sz w:val="24"/>
          <w:szCs w:val="24"/>
          <w:lang w:eastAsia="pl-PL"/>
        </w:rPr>
        <w:t xml:space="preserve">Trudności w utrzymaniu przyjaźni, </w:t>
      </w:r>
    </w:p>
    <w:p w:rsidR="009C5EEE" w:rsidRPr="00B248CE" w:rsidRDefault="009C5EEE" w:rsidP="00657CF0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B248CE">
        <w:rPr>
          <w:rFonts w:ascii="Times New Roman" w:hAnsi="Times New Roman"/>
          <w:iCs/>
          <w:sz w:val="24"/>
          <w:szCs w:val="24"/>
          <w:lang w:eastAsia="pl-PL"/>
        </w:rPr>
        <w:t xml:space="preserve">Izolacja, </w:t>
      </w:r>
    </w:p>
    <w:p w:rsidR="009C5EEE" w:rsidRPr="00B248CE" w:rsidRDefault="009C5EEE" w:rsidP="00657CF0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B248CE">
        <w:rPr>
          <w:rFonts w:ascii="Times New Roman" w:hAnsi="Times New Roman"/>
          <w:iCs/>
          <w:sz w:val="24"/>
          <w:szCs w:val="24"/>
          <w:lang w:eastAsia="pl-PL"/>
        </w:rPr>
        <w:t xml:space="preserve">Zaniżona samoocena, </w:t>
      </w:r>
    </w:p>
    <w:p w:rsidR="009C5EEE" w:rsidRPr="00B248CE" w:rsidRDefault="009C5EEE" w:rsidP="00657CF0">
      <w:pPr>
        <w:numPr>
          <w:ilvl w:val="1"/>
          <w:numId w:val="1"/>
        </w:numPr>
        <w:tabs>
          <w:tab w:val="num" w:pos="720"/>
        </w:tabs>
        <w:spacing w:before="100" w:beforeAutospacing="1" w:after="240" w:line="240" w:lineRule="auto"/>
        <w:ind w:left="72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B248CE">
        <w:rPr>
          <w:rFonts w:ascii="Times New Roman" w:hAnsi="Times New Roman"/>
          <w:iCs/>
          <w:sz w:val="24"/>
          <w:szCs w:val="24"/>
          <w:lang w:eastAsia="pl-PL"/>
        </w:rPr>
        <w:t xml:space="preserve">Problemy emocjonalne. </w:t>
      </w:r>
    </w:p>
    <w:p w:rsidR="009C5EEE" w:rsidRPr="00B248CE" w:rsidRDefault="009C5EEE">
      <w:bookmarkStart w:id="0" w:name="_GoBack"/>
      <w:bookmarkEnd w:id="0"/>
    </w:p>
    <w:sectPr w:rsidR="009C5EEE" w:rsidRPr="00B248CE" w:rsidSect="00EE2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03E"/>
    <w:multiLevelType w:val="hybridMultilevel"/>
    <w:tmpl w:val="1CD691FC"/>
    <w:lvl w:ilvl="0" w:tplc="E8349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8AC8F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C8FB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B7A4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3A09D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FB81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17C6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F4A2A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A22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CF0"/>
    <w:rsid w:val="0008749C"/>
    <w:rsid w:val="003216C7"/>
    <w:rsid w:val="00657CF0"/>
    <w:rsid w:val="009C5EEE"/>
    <w:rsid w:val="00B248CE"/>
    <w:rsid w:val="00DA3A09"/>
    <w:rsid w:val="00E2551C"/>
    <w:rsid w:val="00EE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A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174</Words>
  <Characters>1047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POSTĘPOWANIA WOBEC PRZEMOCY DOMOWEJ</dc:title>
  <dc:subject/>
  <dc:creator>J.Czerniak</dc:creator>
  <cp:keywords/>
  <dc:description/>
  <cp:lastModifiedBy>Iza</cp:lastModifiedBy>
  <cp:revision>2</cp:revision>
  <dcterms:created xsi:type="dcterms:W3CDTF">2017-01-02T16:52:00Z</dcterms:created>
  <dcterms:modified xsi:type="dcterms:W3CDTF">2017-01-02T16:52:00Z</dcterms:modified>
</cp:coreProperties>
</file>